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ED2" w:rsidRDefault="00196ED2" w:rsidP="00AC281B">
      <w:pPr>
        <w:pStyle w:val="30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476169740"/>
      <w:r w:rsidRPr="00AC281B">
        <w:rPr>
          <w:rFonts w:ascii="Times New Roman" w:eastAsia="Times New Roman" w:hAnsi="Times New Roman" w:cs="Times New Roman"/>
          <w:color w:val="auto"/>
          <w:sz w:val="24"/>
          <w:szCs w:val="24"/>
        </w:rPr>
        <w:t>План урока</w:t>
      </w:r>
      <w:bookmarkEnd w:id="0"/>
      <w:r w:rsidR="00243E8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английского языка во 2 </w:t>
      </w:r>
      <w:bookmarkStart w:id="1" w:name="_GoBack"/>
      <w:bookmarkEnd w:id="1"/>
      <w:r w:rsidR="00AC281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классе</w:t>
      </w:r>
    </w:p>
    <w:p w:rsidR="00894EA0" w:rsidRPr="00894EA0" w:rsidRDefault="00894EA0" w:rsidP="00894EA0">
      <w:pPr>
        <w:jc w:val="center"/>
        <w:rPr>
          <w:b w:val="0"/>
        </w:rPr>
      </w:pPr>
      <w:r w:rsidRPr="00894EA0">
        <w:rPr>
          <w:b w:val="0"/>
        </w:rPr>
        <w:t xml:space="preserve">Учитель: </w:t>
      </w:r>
      <w:r w:rsidR="00243E88">
        <w:rPr>
          <w:b w:val="0"/>
        </w:rPr>
        <w:t>Сулейманкина</w:t>
      </w:r>
      <w:r w:rsidRPr="00894EA0">
        <w:rPr>
          <w:b w:val="0"/>
        </w:rPr>
        <w:t xml:space="preserve"> Татьяна Александровна</w:t>
      </w:r>
    </w:p>
    <w:p w:rsidR="00894EA0" w:rsidRPr="00894EA0" w:rsidRDefault="00894EA0" w:rsidP="00894EA0">
      <w:pPr>
        <w:jc w:val="center"/>
        <w:rPr>
          <w:b w:val="0"/>
        </w:rPr>
      </w:pPr>
      <w:r w:rsidRPr="00894EA0">
        <w:rPr>
          <w:b w:val="0"/>
        </w:rPr>
        <w:t>МБОУ СОШ №143</w:t>
      </w:r>
    </w:p>
    <w:p w:rsidR="00196ED2" w:rsidRPr="00C344ED" w:rsidRDefault="00196ED2" w:rsidP="00AC281B">
      <w:pPr>
        <w:spacing w:before="0" w:line="240" w:lineRule="auto"/>
        <w:contextualSpacing/>
        <w:rPr>
          <w:b w:val="0"/>
        </w:rPr>
      </w:pPr>
    </w:p>
    <w:tbl>
      <w:tblPr>
        <w:tblStyle w:val="11"/>
        <w:tblW w:w="989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098"/>
        <w:gridCol w:w="3827"/>
        <w:gridCol w:w="3969"/>
      </w:tblGrid>
      <w:tr w:rsidR="000B42E4" w:rsidRPr="00AC281B" w:rsidTr="00341A99">
        <w:trPr>
          <w:trHeight w:val="283"/>
        </w:trPr>
        <w:tc>
          <w:tcPr>
            <w:tcW w:w="2098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196ED2" w:rsidRPr="00AC281B" w:rsidRDefault="000B42E4" w:rsidP="00894EA0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Чтение рассказа «The Little Red Hen» ч.4. </w:t>
            </w:r>
          </w:p>
        </w:tc>
      </w:tr>
      <w:tr w:rsidR="000B42E4" w:rsidRPr="00AC281B" w:rsidTr="00341A99">
        <w:trPr>
          <w:trHeight w:val="283"/>
        </w:trPr>
        <w:tc>
          <w:tcPr>
            <w:tcW w:w="2098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урока</w:t>
            </w:r>
          </w:p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0B42E4" w:rsidRPr="00AC281B" w:rsidRDefault="000B42E4" w:rsidP="00AC281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</w:t>
            </w: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  <w:t xml:space="preserve">Образовательные: совершенствовать навыки чтения, </w:t>
            </w:r>
          </w:p>
          <w:p w:rsidR="000B42E4" w:rsidRPr="00AC281B" w:rsidRDefault="000B42E4" w:rsidP="00AC281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</w:t>
            </w: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  <w:t>Развивающие: развивать мыслительные операции: смысловую догадку, логическое мышление, анализ, обобщение и</w:t>
            </w:r>
            <w:r w:rsidR="00C30D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творческое мышление</w:t>
            </w: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196ED2" w:rsidRPr="00AC281B" w:rsidRDefault="000B42E4" w:rsidP="00AC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</w:t>
            </w:r>
            <w:r w:rsidRPr="00AC2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  <w:t>Воспитательные: воспитывать чувство товарищества, аккуратность, усидчивость и т.д.</w:t>
            </w:r>
          </w:p>
        </w:tc>
      </w:tr>
      <w:tr w:rsidR="000B42E4" w:rsidRPr="00AC281B" w:rsidTr="00341A99">
        <w:trPr>
          <w:trHeight w:val="283"/>
        </w:trPr>
        <w:tc>
          <w:tcPr>
            <w:tcW w:w="2098" w:type="dxa"/>
            <w:vMerge w:val="restart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796" w:type="dxa"/>
            <w:gridSpan w:val="2"/>
          </w:tcPr>
          <w:p w:rsidR="00B176BC" w:rsidRPr="00AC281B" w:rsidRDefault="00196ED2" w:rsidP="00AC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Предметные:</w:t>
            </w:r>
          </w:p>
          <w:p w:rsidR="00196ED2" w:rsidRPr="006B4EE6" w:rsidRDefault="006B4EE6" w:rsidP="00AC281B">
            <w:pPr>
              <w:pStyle w:val="a9"/>
              <w:numPr>
                <w:ilvl w:val="0"/>
                <w:numId w:val="15"/>
              </w:numPr>
              <w:spacing w:before="0" w:line="24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Описать картинку с опорой на вопросы</w:t>
            </w:r>
            <w:r w:rsidR="00B176BC" w:rsidRPr="00AC28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; </w:t>
            </w:r>
          </w:p>
          <w:p w:rsidR="00B176BC" w:rsidRDefault="00FA77A5" w:rsidP="006B4EE6">
            <w:pPr>
              <w:pStyle w:val="a9"/>
              <w:numPr>
                <w:ilvl w:val="0"/>
                <w:numId w:val="15"/>
              </w:numPr>
              <w:spacing w:before="0" w:line="24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  <w:t>Узнавать в письменном тексте изученные лексические е</w:t>
            </w:r>
            <w:r w:rsidR="006B4E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  <w:t>диницы (слова, словосочетания);</w:t>
            </w:r>
          </w:p>
          <w:p w:rsidR="006B4EE6" w:rsidRPr="006B4EE6" w:rsidRDefault="006B4EE6" w:rsidP="006B4EE6">
            <w:pPr>
              <w:pStyle w:val="a9"/>
              <w:numPr>
                <w:ilvl w:val="0"/>
                <w:numId w:val="15"/>
              </w:numPr>
              <w:spacing w:before="0" w:line="240" w:lineRule="auto"/>
              <w:ind w:left="31" w:firstLine="14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Комментировать факты из прочитанного текста, выражать и аргументировать своё отношение к прочитанному.</w:t>
            </w:r>
          </w:p>
        </w:tc>
      </w:tr>
      <w:tr w:rsidR="000B42E4" w:rsidRPr="00AC281B" w:rsidTr="00341A99">
        <w:trPr>
          <w:trHeight w:val="283"/>
        </w:trPr>
        <w:tc>
          <w:tcPr>
            <w:tcW w:w="2098" w:type="dxa"/>
            <w:vMerge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196ED2" w:rsidRPr="00AC281B" w:rsidRDefault="00196ED2" w:rsidP="00AC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Метапредметные:</w:t>
            </w:r>
          </w:p>
          <w:p w:rsidR="00DF269F" w:rsidRPr="00AC281B" w:rsidRDefault="00B47656" w:rsidP="00AC281B">
            <w:pPr>
              <w:pStyle w:val="a9"/>
              <w:numPr>
                <w:ilvl w:val="0"/>
                <w:numId w:val="4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="00FA77A5"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ормулировать</w:t>
            </w: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учебные</w:t>
            </w:r>
            <w:r w:rsidR="00FA77A5"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задачи </w:t>
            </w: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 шаги достижения поставленной цели деятельности</w:t>
            </w:r>
            <w:r w:rsidR="00B176BC"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</w:t>
            </w:r>
          </w:p>
          <w:p w:rsidR="00DF269F" w:rsidRPr="00AC281B" w:rsidRDefault="00B47656" w:rsidP="00AC281B">
            <w:pPr>
              <w:pStyle w:val="a9"/>
              <w:numPr>
                <w:ilvl w:val="0"/>
                <w:numId w:val="4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Излагать полученную информацию, интерпретируя её в контексте решаемой задачи</w:t>
            </w:r>
            <w:r w:rsidR="00B176BC"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196ED2" w:rsidRPr="00AC281B" w:rsidRDefault="00B47656" w:rsidP="00AC281B">
            <w:pPr>
              <w:pStyle w:val="a9"/>
              <w:numPr>
                <w:ilvl w:val="0"/>
                <w:numId w:val="4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Организовывать учебное взаимодействие в группе (определять общие цени, распределять роли, договариваться друг с другом)</w:t>
            </w:r>
            <w:r w:rsidR="00DF269F"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0B42E4" w:rsidRPr="00243E88" w:rsidTr="00341A99">
        <w:trPr>
          <w:trHeight w:val="283"/>
        </w:trPr>
        <w:tc>
          <w:tcPr>
            <w:tcW w:w="2098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7796" w:type="dxa"/>
            <w:gridSpan w:val="2"/>
          </w:tcPr>
          <w:p w:rsidR="00196ED2" w:rsidRPr="00AC281B" w:rsidRDefault="000B42E4" w:rsidP="00AC28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42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Tired</w:t>
            </w: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ready, eat, hungry, always, </w:t>
            </w:r>
            <w:r w:rsidRPr="00AC281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/>
              </w:rPr>
              <w:t>give</w:t>
            </w:r>
          </w:p>
        </w:tc>
      </w:tr>
      <w:tr w:rsidR="000B42E4" w:rsidRPr="00AC281B" w:rsidTr="00341A99">
        <w:trPr>
          <w:trHeight w:val="283"/>
        </w:trPr>
        <w:tc>
          <w:tcPr>
            <w:tcW w:w="2098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действия учителя</w:t>
            </w:r>
          </w:p>
        </w:tc>
        <w:tc>
          <w:tcPr>
            <w:tcW w:w="7796" w:type="dxa"/>
            <w:gridSpan w:val="2"/>
          </w:tcPr>
          <w:p w:rsidR="00196ED2" w:rsidRPr="00AC281B" w:rsidRDefault="00992F6F" w:rsidP="00AC281B">
            <w:pPr>
              <w:pStyle w:val="a9"/>
              <w:numPr>
                <w:ilvl w:val="0"/>
                <w:numId w:val="9"/>
              </w:numPr>
              <w:spacing w:before="0" w:after="0" w:line="240" w:lineRule="auto"/>
              <w:ind w:left="172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мотивации к обучению</w:t>
            </w:r>
          </w:p>
          <w:p w:rsidR="00992F6F" w:rsidRPr="00AC281B" w:rsidRDefault="00992F6F" w:rsidP="00AC281B">
            <w:pPr>
              <w:pStyle w:val="a9"/>
              <w:numPr>
                <w:ilvl w:val="0"/>
                <w:numId w:val="9"/>
              </w:numPr>
              <w:spacing w:before="0" w:after="0" w:line="240" w:lineRule="auto"/>
              <w:ind w:left="172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Формирование универсальных учебных действий</w:t>
            </w:r>
          </w:p>
          <w:p w:rsidR="00992F6F" w:rsidRPr="00AC281B" w:rsidRDefault="00992F6F" w:rsidP="00AC281B">
            <w:pPr>
              <w:pStyle w:val="a9"/>
              <w:numPr>
                <w:ilvl w:val="0"/>
                <w:numId w:val="9"/>
              </w:numPr>
              <w:spacing w:before="0" w:after="0" w:line="240" w:lineRule="auto"/>
              <w:ind w:left="172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Развитие у обучающихся познавательной активности, самостоятельности, иници</w:t>
            </w:r>
            <w:r w:rsidR="000B42E4" w:rsidRPr="00AC28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ативы, творческих способностей.</w:t>
            </w:r>
          </w:p>
        </w:tc>
      </w:tr>
      <w:tr w:rsidR="000B42E4" w:rsidRPr="00AC281B" w:rsidTr="00341A99">
        <w:trPr>
          <w:trHeight w:val="283"/>
        </w:trPr>
        <w:tc>
          <w:tcPr>
            <w:tcW w:w="2098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Учебно-методическое обеспечение (средства, оборудование)</w:t>
            </w:r>
          </w:p>
        </w:tc>
        <w:tc>
          <w:tcPr>
            <w:tcW w:w="3827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учителя</w:t>
            </w:r>
          </w:p>
          <w:p w:rsidR="000B42E4" w:rsidRPr="00AC281B" w:rsidRDefault="000B42E4" w:rsidP="00AC281B">
            <w:pPr>
              <w:widowControl w:val="0"/>
              <w:tabs>
                <w:tab w:val="left" w:pos="952"/>
                <w:tab w:val="left" w:pos="953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>презентация,</w:t>
            </w:r>
            <w:r w:rsidRPr="00AC281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>видео, проектор;</w:t>
            </w:r>
          </w:p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96ED2" w:rsidRPr="00AC281B" w:rsidRDefault="00196ED2" w:rsidP="00AC28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обучающихся</w:t>
            </w:r>
          </w:p>
          <w:p w:rsidR="000B42E4" w:rsidRPr="00AC281B" w:rsidRDefault="000B42E4" w:rsidP="00AC281B">
            <w:pPr>
              <w:widowControl w:val="0"/>
              <w:tabs>
                <w:tab w:val="left" w:pos="952"/>
                <w:tab w:val="left" w:pos="953"/>
              </w:tabs>
              <w:autoSpaceDE w:val="0"/>
              <w:autoSpaceDN w:val="0"/>
              <w:ind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учебник, карточки для индивидуальной работы, </w:t>
            </w:r>
          </w:p>
          <w:p w:rsidR="00196ED2" w:rsidRPr="00AC281B" w:rsidRDefault="00196ED2" w:rsidP="00AC28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81B" w:rsidRDefault="00AC281B"/>
    <w:p w:rsidR="00AC281B" w:rsidRDefault="00AC281B"/>
    <w:p w:rsidR="00AC281B" w:rsidRDefault="00AC281B"/>
    <w:p w:rsidR="00AC281B" w:rsidRDefault="00AC281B"/>
    <w:p w:rsidR="00AC281B" w:rsidRDefault="00AC281B"/>
    <w:p w:rsidR="00AC281B" w:rsidRDefault="00AC281B"/>
    <w:p w:rsidR="00AC281B" w:rsidRDefault="00AC281B"/>
    <w:p w:rsidR="001D0C8C" w:rsidRDefault="001D0C8C"/>
    <w:p w:rsidR="001D0C8C" w:rsidRDefault="001D0C8C"/>
    <w:p w:rsidR="00AC281B" w:rsidRDefault="00AC281B"/>
    <w:p w:rsidR="00AC281B" w:rsidRDefault="004F2BD2" w:rsidP="004F2BD2">
      <w:pPr>
        <w:jc w:val="center"/>
      </w:pPr>
      <w:r>
        <w:t>Характеристика этапов урока</w:t>
      </w:r>
    </w:p>
    <w:tbl>
      <w:tblPr>
        <w:tblStyle w:val="11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098"/>
        <w:gridCol w:w="425"/>
        <w:gridCol w:w="3827"/>
        <w:gridCol w:w="3969"/>
      </w:tblGrid>
      <w:tr w:rsidR="009C19B8" w:rsidRPr="00AC281B" w:rsidTr="004F2BD2">
        <w:trPr>
          <w:trHeight w:val="283"/>
        </w:trPr>
        <w:tc>
          <w:tcPr>
            <w:tcW w:w="2098" w:type="dxa"/>
          </w:tcPr>
          <w:p w:rsidR="009C19B8" w:rsidRPr="00AC281B" w:rsidRDefault="009C19B8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</w:t>
            </w:r>
            <w:r w:rsidR="004F2BD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  <w:p w:rsidR="009C19B8" w:rsidRPr="00AC281B" w:rsidRDefault="009C19B8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9C19B8" w:rsidRPr="004F2BD2" w:rsidRDefault="004F2BD2" w:rsidP="00AC28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t.</w:t>
            </w:r>
          </w:p>
        </w:tc>
        <w:tc>
          <w:tcPr>
            <w:tcW w:w="3827" w:type="dxa"/>
          </w:tcPr>
          <w:p w:rsidR="009C19B8" w:rsidRPr="00AC281B" w:rsidRDefault="009C19B8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9C19B8" w:rsidRPr="00AC281B" w:rsidRDefault="009C19B8" w:rsidP="00AC28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281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  <w:p w:rsidR="009C19B8" w:rsidRPr="00AC281B" w:rsidRDefault="009C19B8" w:rsidP="00AC28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9B8" w:rsidRPr="00AC281B" w:rsidTr="004F2BD2">
        <w:trPr>
          <w:trHeight w:val="283"/>
        </w:trPr>
        <w:tc>
          <w:tcPr>
            <w:tcW w:w="2098" w:type="dxa"/>
          </w:tcPr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Организационный момент.</w:t>
            </w: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>. Актуализация знаний</w:t>
            </w: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. Постановка цели и задач урока. </w:t>
            </w:r>
          </w:p>
          <w:p w:rsidR="009C19B8" w:rsidRPr="00AC281B" w:rsidRDefault="009C19B8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1D0C8C" w:rsidRPr="00AC281B" w:rsidRDefault="001D0C8C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. Первичное восприятие усвоение нового теоретического учебного 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.Физкультминутка </w:t>
            </w:r>
          </w:p>
          <w:p w:rsidR="009C19B8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.Применение теоретических положений в условиях выполнения упражнений и решения задач.  </w:t>
            </w:r>
          </w:p>
          <w:p w:rsidR="009C19B8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>амостоятельное творческое использование сформированных умений и навыков.</w:t>
            </w: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A9" w:rsidRPr="00AC281B" w:rsidRDefault="00C30DA9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C30DA9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0DA9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задании, инструктаж по его выполнению</w:t>
            </w:r>
          </w:p>
          <w:p w:rsidR="009C19B8" w:rsidRPr="00AC281B" w:rsidRDefault="009C19B8" w:rsidP="00AC281B">
            <w:pPr>
              <w:shd w:val="clear" w:color="auto" w:fill="FFFFFF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A9" w:rsidRPr="00243E88" w:rsidRDefault="00C30DA9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A9" w:rsidRPr="00243E88" w:rsidRDefault="00C30DA9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A9" w:rsidRPr="00243E88" w:rsidRDefault="00C30DA9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9B8" w:rsidRPr="00AC281B" w:rsidRDefault="00C30DA9" w:rsidP="00AC281B">
            <w:pPr>
              <w:shd w:val="clear" w:color="auto" w:fill="FFFFFF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9C19B8"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. Рефлексия деятельности </w:t>
            </w: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Style w:val="af7"/>
                <w:rFonts w:ascii="Times New Roman" w:hAnsi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C19B8" w:rsidRDefault="009C19B8" w:rsidP="00AC281B">
            <w:pPr>
              <w:pStyle w:val="TableParagraph"/>
              <w:rPr>
                <w:b w:val="0"/>
                <w:sz w:val="24"/>
                <w:szCs w:val="24"/>
              </w:rPr>
            </w:pPr>
          </w:p>
          <w:p w:rsidR="004F2BD2" w:rsidRDefault="004F2BD2" w:rsidP="00AC281B">
            <w:pPr>
              <w:pStyle w:val="TableParagraph"/>
              <w:rPr>
                <w:b w:val="0"/>
                <w:sz w:val="24"/>
                <w:szCs w:val="24"/>
              </w:rPr>
            </w:pPr>
          </w:p>
          <w:p w:rsidR="004F2BD2" w:rsidRDefault="004F2BD2" w:rsidP="00AC281B">
            <w:pPr>
              <w:pStyle w:val="TableParagraph"/>
              <w:rPr>
                <w:b w:val="0"/>
                <w:sz w:val="24"/>
                <w:szCs w:val="24"/>
              </w:rPr>
            </w:pPr>
          </w:p>
          <w:p w:rsidR="004F2BD2" w:rsidRDefault="004F2BD2" w:rsidP="00AC281B">
            <w:pPr>
              <w:pStyle w:val="TableParagraph"/>
              <w:rPr>
                <w:b w:val="0"/>
                <w:sz w:val="24"/>
                <w:szCs w:val="24"/>
              </w:rPr>
            </w:pPr>
          </w:p>
          <w:p w:rsidR="004F2BD2" w:rsidRDefault="004F2BD2" w:rsidP="00AC281B">
            <w:pPr>
              <w:pStyle w:val="TableParagraph"/>
              <w:rPr>
                <w:b w:val="0"/>
                <w:sz w:val="24"/>
                <w:szCs w:val="24"/>
              </w:rPr>
            </w:pPr>
          </w:p>
          <w:p w:rsidR="004F2BD2" w:rsidRPr="004F2BD2" w:rsidRDefault="004F2BD2" w:rsidP="00AC281B">
            <w:pPr>
              <w:pStyle w:val="TableParagraph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Good morning, children. How are you?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My name is… I want to be your friend. </w:t>
            </w:r>
          </w:p>
          <w:p w:rsidR="009C19B8" w:rsidRPr="00714362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you got a friend? </w:t>
            </w:r>
            <w:r w:rsidRPr="00714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Describe him.</w:t>
            </w:r>
          </w:p>
          <w:p w:rsidR="009C19B8" w:rsidRPr="00714362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19B8" w:rsidRPr="00714362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pacing w:val="-3"/>
                <w:sz w:val="24"/>
                <w:szCs w:val="24"/>
              </w:rPr>
              <w:t xml:space="preserve">Слайд N2. </w:t>
            </w:r>
            <w:r w:rsidRPr="00AC281B">
              <w:rPr>
                <w:rFonts w:ascii="Times New Roman" w:hAnsi="Times New Roman" w:cs="Times New Roman"/>
                <w:b w:val="0"/>
                <w:i/>
                <w:spacing w:val="-3"/>
                <w:sz w:val="24"/>
                <w:szCs w:val="24"/>
              </w:rPr>
              <w:t xml:space="preserve">Look </w:t>
            </w:r>
            <w:r w:rsidRPr="00AC281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at </w:t>
            </w:r>
            <w:r w:rsidRPr="00AC281B">
              <w:rPr>
                <w:rFonts w:ascii="Times New Roman" w:hAnsi="Times New Roman" w:cs="Times New Roman"/>
                <w:b w:val="0"/>
                <w:i/>
                <w:spacing w:val="-2"/>
                <w:sz w:val="24"/>
                <w:szCs w:val="24"/>
              </w:rPr>
              <w:t xml:space="preserve">the </w:t>
            </w:r>
            <w:r w:rsidRPr="00AC281B">
              <w:rPr>
                <w:rFonts w:ascii="Times New Roman" w:hAnsi="Times New Roman" w:cs="Times New Roman"/>
                <w:b w:val="0"/>
                <w:i/>
                <w:spacing w:val="-3"/>
                <w:sz w:val="24"/>
                <w:szCs w:val="24"/>
              </w:rPr>
              <w:t xml:space="preserve">screen </w:t>
            </w:r>
            <w:r w:rsidRPr="00AC281B">
              <w:rPr>
                <w:rFonts w:ascii="Times New Roman" w:hAnsi="Times New Roman" w:cs="Times New Roman"/>
                <w:b w:val="0"/>
                <w:i/>
                <w:spacing w:val="-2"/>
                <w:sz w:val="24"/>
                <w:szCs w:val="24"/>
              </w:rPr>
              <w:t xml:space="preserve">Who is she? Do you remember her friends? Who are they?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What are their names? Do her friends help her to make bread? But who helps? Who is lazy in this fairy tale? Who is clever?</w:t>
            </w:r>
          </w:p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Давайте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поиграем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игру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«Who am I?» who wants to help me?</w:t>
            </w:r>
          </w:p>
          <w:p w:rsidR="009C19B8" w:rsidRPr="00AC281B" w:rsidRDefault="009C19B8" w:rsidP="00AC281B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num" w:pos="396"/>
              </w:tabs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Cat: I am a big grey cat.</w:t>
            </w:r>
          </w:p>
          <w:p w:rsidR="009C19B8" w:rsidRPr="00AC281B" w:rsidRDefault="009C19B8" w:rsidP="00AC281B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num" w:pos="396"/>
              </w:tabs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Dog: I am black and white. I am very big. I live in a dog house.</w:t>
            </w:r>
          </w:p>
          <w:p w:rsidR="009C19B8" w:rsidRPr="00AC281B" w:rsidRDefault="009C19B8" w:rsidP="00AC281B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num" w:pos="396"/>
              </w:tabs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Duck: I am brown. I am big, too. I am a good swimmer. I live near the lake.</w:t>
            </w:r>
          </w:p>
          <w:p w:rsidR="009C19B8" w:rsidRPr="00AC281B" w:rsidRDefault="009C19B8" w:rsidP="00AC281B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num" w:pos="396"/>
              </w:tabs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The little red hen. I’m is very clever. I have got a family. I have got three little chickens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894EA0" w:rsidRDefault="009C19B8" w:rsidP="00AC281B">
            <w:pPr>
              <w:pStyle w:val="af6"/>
              <w:spacing w:before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What do you think about the theme of today’s lesson? (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Какая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урока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?) What we will do?             What do you think about the ending of the story?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Let’s guess. (высказывают идеи в группе, затем сообщают всем)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Давайте проверим, насколько вы правы и прочитаем 4-ю часть сказки, но сначала, нам нужно познакомиться с новыми словами.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Les us learn new words.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Card 1 (догадаться о значении слова по картинке в паре).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Let</w:t>
            </w:r>
            <w:r w:rsidRPr="00894EA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us</w:t>
            </w:r>
            <w:r w:rsidRPr="00894EA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check</w:t>
            </w:r>
            <w:r w:rsidRPr="00894EA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Repeat after me and translate. Now find them in the text.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C344ED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Выполнение</w:t>
            </w:r>
            <w:r w:rsidRPr="00C344ED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движений</w:t>
            </w:r>
            <w:r w:rsidRPr="00C344ED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r w:rsidRPr="00C344ED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видео</w:t>
            </w:r>
            <w:r w:rsidRPr="00C344ED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 (Friends Song Verbs Song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for Kids The Singing Walrus)</w:t>
            </w:r>
          </w:p>
          <w:p w:rsidR="009C19B8" w:rsidRPr="00AC281B" w:rsidRDefault="009C19B8" w:rsidP="00AC281B">
            <w:pPr>
              <w:pStyle w:val="af6"/>
              <w:spacing w:before="0" w:after="0" w:afterAutospacing="0"/>
              <w:rPr>
                <w:rFonts w:ascii="Times New Roman" w:eastAsia="Times New Roman" w:hAnsi="Times New Roman" w:cs="Times New Roman"/>
                <w:b w:val="0"/>
                <w:kern w:val="32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Task Agree or disagree.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 w:rsidRPr="00894EA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слайде</w:t>
            </w:r>
            <w:r w:rsidRPr="00894EA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1) Bread isn’t ready. 2) </w:t>
            </w:r>
            <w:r w:rsidRPr="00FB5944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Len’s friends are hungry.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3) </w:t>
            </w:r>
            <w:r w:rsidRPr="00FB5944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Len’s friends want to help Jen the Hen.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4) </w:t>
            </w:r>
            <w:r w:rsidRPr="00AC281B">
              <w:rPr>
                <w:rFonts w:ascii="Times New Roman" w:eastAsia="Times New Roman" w:hAnsi="Times New Roman" w:cs="Times New Roman"/>
                <w:b w:val="0"/>
                <w:kern w:val="32"/>
                <w:sz w:val="24"/>
                <w:szCs w:val="24"/>
                <w:lang w:val="en-US"/>
              </w:rPr>
              <w:t>The children always help their mother.</w:t>
            </w:r>
          </w:p>
          <w:p w:rsidR="009C19B8" w:rsidRDefault="009C19B8" w:rsidP="00AC281B">
            <w:pPr>
              <w:pStyle w:val="af6"/>
              <w:spacing w:before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Do you like reading fairy tales? What do they teach us?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(Мы прочитали всю сказку, вам понравилось читать сказки? Чему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они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учат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?) Is the Hen right or not. Do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you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want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to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have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such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friends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?</w:t>
            </w:r>
          </w:p>
          <w:p w:rsidR="009C19B8" w:rsidRPr="00AC281B" w:rsidRDefault="009C19B8" w:rsidP="00AC281B">
            <w:pPr>
              <w:pStyle w:val="af6"/>
              <w:spacing w:before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Как вы думаете, у этой сказки может быть продолжение? Давайте придумаем своё? Сначала мы соберём все части в одну книжку. 1)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Нужно соотнести картинки и краткое описание каждой части. 2) Вклеить в книжку. 3)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последней странице написать 2-3 предложения, что изменилось после такого поступка Jen the Hen</w:t>
            </w: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30DA9" w:rsidRPr="00C30DA9" w:rsidRDefault="00C30DA9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Объяснение дифференцированного домашнего задания. Для всех: упр.12 стр. 42, для тех кто хочет получить дополнительную отметку: написать 3-5 предложений о том, кто такой настоящий друг.</w:t>
            </w: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Do you like the lesson? What was difficult / interesting for you? What is your success today : EXCELLENT, GOOD , BAD. 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You are brilliant! Thank you!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Good bye!</w:t>
            </w:r>
          </w:p>
        </w:tc>
        <w:tc>
          <w:tcPr>
            <w:tcW w:w="3969" w:type="dxa"/>
          </w:tcPr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Good morning, teacher!</w:t>
            </w: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We’re fine, thanks! </w:t>
            </w:r>
          </w:p>
          <w:p w:rsidR="009C19B8" w:rsidRPr="00AC281B" w:rsidRDefault="009C19B8" w:rsidP="00AC2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“I’ve got a friend. His name is.. He is…”</w:t>
            </w:r>
          </w:p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  <w:p w:rsidR="009C19B8" w:rsidRPr="00AC281B" w:rsidRDefault="009C19B8" w:rsidP="00AC281B">
            <w:pPr>
              <w:pStyle w:val="TableParagraph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C281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She is t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he little red hen. She is very clever and has got many friends. They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are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lazy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Желающие выходят, читают на листочках имена друзей курочки и рассказывают о них от первого лица. Остальные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отгадывают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“Friends” we will read the last part of the tale.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“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They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eat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bread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together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” Высказывают свои предположения.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1D0C8C" w:rsidRPr="00AC281B" w:rsidRDefault="001D0C8C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Пишут на листочках перевод слов, догадываясь по картинкам.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Повторяют за учителем и переводят. Находят в тексте предложения с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новыми словами и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переводят.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Выполняют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движения по видео вместе с учителем.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Соглашаются или не соглашаются с утверждениями, ищут доказательство в тексте.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«We like fairy tales, they teach us to be good friends.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The Hen is right, because her friends are very lazy, and she gives bread to her children, because they always help her.»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Высказывают мнения о возможном продолжении сказки. </w:t>
            </w:r>
            <w:r w:rsidRPr="00AC281B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“Hen’s friends are sad, they feel a pity, after that they are not lazy and always help friends.”</w:t>
            </w:r>
          </w:p>
          <w:p w:rsidR="009C19B8" w:rsidRPr="009C19B8" w:rsidRDefault="009C19B8" w:rsidP="00AC281B">
            <w:pPr>
              <w:pStyle w:val="af6"/>
              <w:numPr>
                <w:ilvl w:val="0"/>
                <w:numId w:val="23"/>
              </w:numPr>
              <w:spacing w:before="0" w:beforeAutospacing="0" w:after="0" w:afterAutospacing="0"/>
              <w:ind w:left="34" w:firstLine="0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Соотносят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картинки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и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текст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к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каждой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главе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сказки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.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2) вклеивают в книжку. 3) В группе придумывают продолжение сказки </w:t>
            </w:r>
            <w:r>
              <w:rPr>
                <w:rStyle w:val="af7"/>
                <w:rFonts w:ascii="Times New Roman" w:hAnsi="Times New Roman"/>
                <w:sz w:val="24"/>
                <w:szCs w:val="24"/>
              </w:rPr>
              <w:t>и записывают на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 xml:space="preserve"> последнюю страницу.</w:t>
            </w: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C30DA9" w:rsidRPr="00AC281B" w:rsidRDefault="00C30DA9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</w:p>
          <w:p w:rsidR="009C19B8" w:rsidRPr="00AC281B" w:rsidRDefault="009C19B8" w:rsidP="00AC281B">
            <w:pPr>
              <w:pStyle w:val="af6"/>
              <w:spacing w:before="0" w:beforeAutospacing="0" w:after="0" w:afterAutospacing="0"/>
              <w:rPr>
                <w:rStyle w:val="af7"/>
                <w:rFonts w:ascii="Times New Roman" w:hAnsi="Times New Roman"/>
                <w:sz w:val="24"/>
                <w:szCs w:val="24"/>
              </w:rPr>
            </w:pP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lesson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everything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>interesting</w:t>
            </w:r>
            <w:r w:rsidRPr="00894EA0">
              <w:rPr>
                <w:rStyle w:val="af7"/>
                <w:rFonts w:ascii="Times New Roman" w:hAnsi="Times New Roman"/>
                <w:sz w:val="24"/>
                <w:szCs w:val="24"/>
                <w:lang w:val="en-US"/>
              </w:rPr>
              <w:t xml:space="preserve">”. </w:t>
            </w:r>
            <w:r w:rsidRPr="00AC281B">
              <w:rPr>
                <w:rStyle w:val="af7"/>
                <w:rFonts w:ascii="Times New Roman" w:hAnsi="Times New Roman"/>
                <w:sz w:val="24"/>
                <w:szCs w:val="24"/>
              </w:rPr>
              <w:t>Ученики показывают большой палец вверх, если они считают, что работали на «5», падец в лево – «4», палец вниз «3»</w:t>
            </w:r>
          </w:p>
        </w:tc>
      </w:tr>
    </w:tbl>
    <w:p w:rsidR="00670826" w:rsidRPr="00AC281B" w:rsidRDefault="00670826" w:rsidP="00C30DA9">
      <w:pPr>
        <w:spacing w:before="0" w:line="240" w:lineRule="auto"/>
        <w:ind w:firstLine="709"/>
        <w:jc w:val="both"/>
      </w:pPr>
    </w:p>
    <w:sectPr w:rsidR="00670826" w:rsidRPr="00AC281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51C" w:rsidRDefault="00BC451C" w:rsidP="00196ED2">
      <w:pPr>
        <w:spacing w:before="0" w:line="240" w:lineRule="auto"/>
      </w:pPr>
      <w:r>
        <w:separator/>
      </w:r>
    </w:p>
  </w:endnote>
  <w:endnote w:type="continuationSeparator" w:id="0">
    <w:p w:rsidR="00BC451C" w:rsidRDefault="00BC451C" w:rsidP="00196ED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A99" w:rsidRPr="00630A2F" w:rsidRDefault="00341A99" w:rsidP="00341A99">
    <w:pPr>
      <w:pStyle w:val="a7"/>
      <w:pBdr>
        <w:top w:val="single" w:sz="4" w:space="1" w:color="auto"/>
      </w:pBdr>
      <w:rPr>
        <w:rFonts w:ascii="Times New Roman" w:hAnsi="Times New Roman" w:cs="Times New Roman"/>
        <w:color w:val="auto"/>
        <w:sz w:val="22"/>
        <w:szCs w:val="22"/>
      </w:rPr>
    </w:pP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r>
      <w:rPr>
        <w:rFonts w:ascii="Times New Roman" w:hAnsi="Times New Roman" w:cs="Times New Roman"/>
        <w:color w:val="auto"/>
        <w:sz w:val="22"/>
        <w:szCs w:val="22"/>
        <w:shd w:val="clear" w:color="auto" w:fill="FFFFFF"/>
      </w:rPr>
      <w:tab/>
    </w:r>
    <w:sdt>
      <w:sdtPr>
        <w:rPr>
          <w:rFonts w:ascii="Times New Roman" w:hAnsi="Times New Roman" w:cs="Times New Roman"/>
          <w:color w:val="auto"/>
          <w:sz w:val="22"/>
          <w:szCs w:val="22"/>
        </w:rPr>
        <w:id w:val="-377007108"/>
        <w:docPartObj>
          <w:docPartGallery w:val="Page Numbers (Bottom of Page)"/>
          <w:docPartUnique/>
        </w:docPartObj>
      </w:sdtPr>
      <w:sdtEndPr/>
      <w:sdtContent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begin"/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instrText>PAGE   \* MERGEFORMAT</w:instrText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separate"/>
        </w:r>
        <w:r w:rsidR="00243E88">
          <w:rPr>
            <w:rFonts w:ascii="Times New Roman" w:hAnsi="Times New Roman" w:cs="Times New Roman"/>
            <w:noProof/>
            <w:color w:val="auto"/>
            <w:sz w:val="22"/>
            <w:szCs w:val="22"/>
          </w:rPr>
          <w:t>1</w:t>
        </w:r>
        <w:r w:rsidRPr="00630A2F">
          <w:rPr>
            <w:rFonts w:ascii="Times New Roman" w:hAnsi="Times New Roman" w:cs="Times New Roman"/>
            <w:color w:val="auto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51C" w:rsidRDefault="00BC451C" w:rsidP="00196ED2">
      <w:pPr>
        <w:spacing w:before="0" w:line="240" w:lineRule="auto"/>
      </w:pPr>
      <w:r>
        <w:separator/>
      </w:r>
    </w:p>
  </w:footnote>
  <w:footnote w:type="continuationSeparator" w:id="0">
    <w:p w:rsidR="00BC451C" w:rsidRDefault="00BC451C" w:rsidP="00196ED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5E5"/>
    <w:multiLevelType w:val="hybridMultilevel"/>
    <w:tmpl w:val="6F80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4849"/>
    <w:multiLevelType w:val="hybridMultilevel"/>
    <w:tmpl w:val="74BCEEC4"/>
    <w:lvl w:ilvl="0" w:tplc="BDD04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4CD0"/>
    <w:multiLevelType w:val="hybridMultilevel"/>
    <w:tmpl w:val="2698F5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F58"/>
    <w:multiLevelType w:val="hybridMultilevel"/>
    <w:tmpl w:val="E4868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19D0"/>
    <w:multiLevelType w:val="hybridMultilevel"/>
    <w:tmpl w:val="DE6C7970"/>
    <w:lvl w:ilvl="0" w:tplc="713EB8F4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 w15:restartNumberingAfterBreak="0">
    <w:nsid w:val="13B373F1"/>
    <w:multiLevelType w:val="hybridMultilevel"/>
    <w:tmpl w:val="33D82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1FB0"/>
    <w:multiLevelType w:val="hybridMultilevel"/>
    <w:tmpl w:val="C4D6E412"/>
    <w:lvl w:ilvl="0" w:tplc="4D506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A530B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38208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6AE2E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F642F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EFEE2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14462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333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B7C0C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7" w15:restartNumberingAfterBreak="0">
    <w:nsid w:val="15AD4B19"/>
    <w:multiLevelType w:val="hybridMultilevel"/>
    <w:tmpl w:val="F6FCC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B2A74"/>
    <w:multiLevelType w:val="hybridMultilevel"/>
    <w:tmpl w:val="A2AE7D2A"/>
    <w:lvl w:ilvl="0" w:tplc="40127FE8">
      <w:numFmt w:val="bullet"/>
      <w:lvlText w:val=""/>
      <w:lvlJc w:val="left"/>
      <w:pPr>
        <w:ind w:left="23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6A7CB772">
      <w:numFmt w:val="bullet"/>
      <w:lvlText w:val="•"/>
      <w:lvlJc w:val="left"/>
      <w:pPr>
        <w:ind w:left="1740" w:hanging="360"/>
      </w:pPr>
      <w:rPr>
        <w:rFonts w:hint="default"/>
      </w:rPr>
    </w:lvl>
    <w:lvl w:ilvl="2" w:tplc="2FE85828">
      <w:numFmt w:val="bullet"/>
      <w:lvlText w:val="•"/>
      <w:lvlJc w:val="left"/>
      <w:pPr>
        <w:ind w:left="3240" w:hanging="360"/>
      </w:pPr>
      <w:rPr>
        <w:rFonts w:hint="default"/>
      </w:rPr>
    </w:lvl>
    <w:lvl w:ilvl="3" w:tplc="79A64542">
      <w:numFmt w:val="bullet"/>
      <w:lvlText w:val="•"/>
      <w:lvlJc w:val="left"/>
      <w:pPr>
        <w:ind w:left="4740" w:hanging="360"/>
      </w:pPr>
      <w:rPr>
        <w:rFonts w:hint="default"/>
      </w:rPr>
    </w:lvl>
    <w:lvl w:ilvl="4" w:tplc="73ECAF84">
      <w:numFmt w:val="bullet"/>
      <w:lvlText w:val="•"/>
      <w:lvlJc w:val="left"/>
      <w:pPr>
        <w:ind w:left="6240" w:hanging="360"/>
      </w:pPr>
      <w:rPr>
        <w:rFonts w:hint="default"/>
      </w:rPr>
    </w:lvl>
    <w:lvl w:ilvl="5" w:tplc="CCB49E8E">
      <w:numFmt w:val="bullet"/>
      <w:lvlText w:val="•"/>
      <w:lvlJc w:val="left"/>
      <w:pPr>
        <w:ind w:left="7740" w:hanging="360"/>
      </w:pPr>
      <w:rPr>
        <w:rFonts w:hint="default"/>
      </w:rPr>
    </w:lvl>
    <w:lvl w:ilvl="6" w:tplc="1EC48504">
      <w:numFmt w:val="bullet"/>
      <w:lvlText w:val="•"/>
      <w:lvlJc w:val="left"/>
      <w:pPr>
        <w:ind w:left="9240" w:hanging="360"/>
      </w:pPr>
      <w:rPr>
        <w:rFonts w:hint="default"/>
      </w:rPr>
    </w:lvl>
    <w:lvl w:ilvl="7" w:tplc="7A24182C">
      <w:numFmt w:val="bullet"/>
      <w:lvlText w:val="•"/>
      <w:lvlJc w:val="left"/>
      <w:pPr>
        <w:ind w:left="10740" w:hanging="360"/>
      </w:pPr>
      <w:rPr>
        <w:rFonts w:hint="default"/>
      </w:rPr>
    </w:lvl>
    <w:lvl w:ilvl="8" w:tplc="9228A370">
      <w:numFmt w:val="bullet"/>
      <w:lvlText w:val="•"/>
      <w:lvlJc w:val="left"/>
      <w:pPr>
        <w:ind w:left="12240" w:hanging="360"/>
      </w:pPr>
      <w:rPr>
        <w:rFonts w:hint="default"/>
      </w:rPr>
    </w:lvl>
  </w:abstractNum>
  <w:abstractNum w:abstractNumId="9" w15:restartNumberingAfterBreak="0">
    <w:nsid w:val="28C670B3"/>
    <w:multiLevelType w:val="multilevel"/>
    <w:tmpl w:val="F3FCB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2AF1E45"/>
    <w:multiLevelType w:val="hybridMultilevel"/>
    <w:tmpl w:val="06BC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F6A45"/>
    <w:multiLevelType w:val="multilevel"/>
    <w:tmpl w:val="80C0D6D2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1644" w:hanging="576"/>
      </w:pPr>
      <w:rPr>
        <w:rFonts w:hint="default"/>
      </w:rPr>
    </w:lvl>
    <w:lvl w:ilvl="2">
      <w:start w:val="1"/>
      <w:numFmt w:val="lowerLetter"/>
      <w:pStyle w:val="3"/>
      <w:lvlText w:val="%3."/>
      <w:lvlJc w:val="left"/>
      <w:pPr>
        <w:ind w:left="1428" w:hanging="360"/>
      </w:pPr>
      <w:rPr>
        <w:rFonts w:hint="default"/>
      </w:rPr>
    </w:lvl>
    <w:lvl w:ilvl="3">
      <w:start w:val="1"/>
      <w:numFmt w:val="lowerRoman"/>
      <w:pStyle w:val="4"/>
      <w:lvlText w:val="%4."/>
      <w:lvlJc w:val="left"/>
      <w:pPr>
        <w:ind w:left="1788" w:hanging="360"/>
      </w:pPr>
      <w:rPr>
        <w:rFonts w:hint="default"/>
      </w:rPr>
    </w:lvl>
    <w:lvl w:ilvl="4">
      <w:start w:val="1"/>
      <w:numFmt w:val="lowerLetter"/>
      <w:pStyle w:val="5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39DB4DEB"/>
    <w:multiLevelType w:val="hybridMultilevel"/>
    <w:tmpl w:val="10B66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63A"/>
    <w:multiLevelType w:val="hybridMultilevel"/>
    <w:tmpl w:val="67EE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F3012"/>
    <w:multiLevelType w:val="hybridMultilevel"/>
    <w:tmpl w:val="27A08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B4DA9"/>
    <w:multiLevelType w:val="hybridMultilevel"/>
    <w:tmpl w:val="13F0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31411"/>
    <w:multiLevelType w:val="hybridMultilevel"/>
    <w:tmpl w:val="5BE6F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53751"/>
    <w:multiLevelType w:val="hybridMultilevel"/>
    <w:tmpl w:val="FC5E62FE"/>
    <w:lvl w:ilvl="0" w:tplc="596E5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122AEE"/>
    <w:multiLevelType w:val="hybridMultilevel"/>
    <w:tmpl w:val="6F80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169D3"/>
    <w:multiLevelType w:val="hybridMultilevel"/>
    <w:tmpl w:val="30905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C6DF3"/>
    <w:multiLevelType w:val="hybridMultilevel"/>
    <w:tmpl w:val="06BC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02D4A"/>
    <w:multiLevelType w:val="hybridMultilevel"/>
    <w:tmpl w:val="937A2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0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1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17"/>
  </w:num>
  <w:num w:numId="15">
    <w:abstractNumId w:val="7"/>
  </w:num>
  <w:num w:numId="16">
    <w:abstractNumId w:val="21"/>
  </w:num>
  <w:num w:numId="17">
    <w:abstractNumId w:val="12"/>
  </w:num>
  <w:num w:numId="18">
    <w:abstractNumId w:val="5"/>
  </w:num>
  <w:num w:numId="19">
    <w:abstractNumId w:val="16"/>
  </w:num>
  <w:num w:numId="20">
    <w:abstractNumId w:val="14"/>
  </w:num>
  <w:num w:numId="21">
    <w:abstractNumId w:val="13"/>
  </w:num>
  <w:num w:numId="22">
    <w:abstractNumId w:val="6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D2"/>
    <w:rsid w:val="000248FA"/>
    <w:rsid w:val="00032352"/>
    <w:rsid w:val="0005154E"/>
    <w:rsid w:val="00084621"/>
    <w:rsid w:val="000A27DA"/>
    <w:rsid w:val="000B42E4"/>
    <w:rsid w:val="000D6D93"/>
    <w:rsid w:val="00112631"/>
    <w:rsid w:val="00120DC3"/>
    <w:rsid w:val="00133AB5"/>
    <w:rsid w:val="00145276"/>
    <w:rsid w:val="00150015"/>
    <w:rsid w:val="00161AAE"/>
    <w:rsid w:val="00196ED2"/>
    <w:rsid w:val="001D0C8C"/>
    <w:rsid w:val="001D4E28"/>
    <w:rsid w:val="001E4BC8"/>
    <w:rsid w:val="001E6487"/>
    <w:rsid w:val="00207FB0"/>
    <w:rsid w:val="002165BB"/>
    <w:rsid w:val="00232752"/>
    <w:rsid w:val="00243E88"/>
    <w:rsid w:val="00252FFE"/>
    <w:rsid w:val="00267DF3"/>
    <w:rsid w:val="00281C33"/>
    <w:rsid w:val="002A475D"/>
    <w:rsid w:val="002B4687"/>
    <w:rsid w:val="002C1D64"/>
    <w:rsid w:val="002C5D65"/>
    <w:rsid w:val="00310067"/>
    <w:rsid w:val="00341A99"/>
    <w:rsid w:val="0034574F"/>
    <w:rsid w:val="0037579A"/>
    <w:rsid w:val="00385F26"/>
    <w:rsid w:val="0039458D"/>
    <w:rsid w:val="00410551"/>
    <w:rsid w:val="00466DDC"/>
    <w:rsid w:val="00470487"/>
    <w:rsid w:val="0047336B"/>
    <w:rsid w:val="00474492"/>
    <w:rsid w:val="004A1242"/>
    <w:rsid w:val="004B1E3B"/>
    <w:rsid w:val="004C5532"/>
    <w:rsid w:val="004F25AF"/>
    <w:rsid w:val="004F2BD2"/>
    <w:rsid w:val="004F5AD0"/>
    <w:rsid w:val="00527CA7"/>
    <w:rsid w:val="00534AF8"/>
    <w:rsid w:val="00587730"/>
    <w:rsid w:val="005B5A34"/>
    <w:rsid w:val="005C5550"/>
    <w:rsid w:val="00656DA0"/>
    <w:rsid w:val="00670826"/>
    <w:rsid w:val="0069712F"/>
    <w:rsid w:val="006B4EE6"/>
    <w:rsid w:val="00714362"/>
    <w:rsid w:val="00746B73"/>
    <w:rsid w:val="00756C8F"/>
    <w:rsid w:val="00765F09"/>
    <w:rsid w:val="00777E5A"/>
    <w:rsid w:val="0079502D"/>
    <w:rsid w:val="007B5354"/>
    <w:rsid w:val="007C04FC"/>
    <w:rsid w:val="007E72B6"/>
    <w:rsid w:val="00894EA0"/>
    <w:rsid w:val="00922683"/>
    <w:rsid w:val="00992F6F"/>
    <w:rsid w:val="00995A70"/>
    <w:rsid w:val="00996B6A"/>
    <w:rsid w:val="009A2486"/>
    <w:rsid w:val="009C19B8"/>
    <w:rsid w:val="009F30E2"/>
    <w:rsid w:val="00A0237E"/>
    <w:rsid w:val="00A27ECB"/>
    <w:rsid w:val="00A55444"/>
    <w:rsid w:val="00AC281B"/>
    <w:rsid w:val="00B04A2D"/>
    <w:rsid w:val="00B176BC"/>
    <w:rsid w:val="00B205FE"/>
    <w:rsid w:val="00B3392D"/>
    <w:rsid w:val="00B37BDB"/>
    <w:rsid w:val="00B431D6"/>
    <w:rsid w:val="00B47656"/>
    <w:rsid w:val="00BA285F"/>
    <w:rsid w:val="00BA64D1"/>
    <w:rsid w:val="00BC451C"/>
    <w:rsid w:val="00BF25C0"/>
    <w:rsid w:val="00BF693E"/>
    <w:rsid w:val="00C0455F"/>
    <w:rsid w:val="00C30DA9"/>
    <w:rsid w:val="00C344ED"/>
    <w:rsid w:val="00C412A7"/>
    <w:rsid w:val="00C6573C"/>
    <w:rsid w:val="00CA1D0E"/>
    <w:rsid w:val="00CB4758"/>
    <w:rsid w:val="00CC14AB"/>
    <w:rsid w:val="00CD23AC"/>
    <w:rsid w:val="00CD3074"/>
    <w:rsid w:val="00CE1D58"/>
    <w:rsid w:val="00D741E2"/>
    <w:rsid w:val="00DE0127"/>
    <w:rsid w:val="00DE3C5E"/>
    <w:rsid w:val="00DF269F"/>
    <w:rsid w:val="00DF723E"/>
    <w:rsid w:val="00E05A57"/>
    <w:rsid w:val="00E3107C"/>
    <w:rsid w:val="00E32272"/>
    <w:rsid w:val="00E455DD"/>
    <w:rsid w:val="00E45CD5"/>
    <w:rsid w:val="00E566A6"/>
    <w:rsid w:val="00F04C5E"/>
    <w:rsid w:val="00F10A9F"/>
    <w:rsid w:val="00F13B9D"/>
    <w:rsid w:val="00F85A61"/>
    <w:rsid w:val="00FA4C70"/>
    <w:rsid w:val="00FA77A5"/>
    <w:rsid w:val="00FB5944"/>
    <w:rsid w:val="00FB796D"/>
    <w:rsid w:val="00FE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A6ED-E862-4921-B1BF-5BF7DDFD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2"/>
        <w:sz w:val="24"/>
        <w:szCs w:val="24"/>
        <w:lang w:val="ru-RU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8" w:unhideWhenUsed="1" w:qFormat="1"/>
    <w:lsdException w:name="List Number 4" w:semiHidden="1" w:uiPriority="18" w:unhideWhenUsed="1"/>
    <w:lsdException w:name="List Number 5" w:semiHidden="1" w:uiPriority="1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4AF8"/>
    <w:rPr>
      <w:b/>
      <w:bCs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196ED2"/>
    <w:pPr>
      <w:keepNext/>
      <w:keepLines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тчет"/>
    <w:basedOn w:val="a5"/>
    <w:qFormat/>
    <w:rsid w:val="00FB796D"/>
    <w:pPr>
      <w:spacing w:before="120" w:line="240" w:lineRule="auto"/>
    </w:pPr>
    <w:rPr>
      <w:rFonts w:eastAsiaTheme="minorEastAsia"/>
      <w:noProof/>
    </w:rPr>
  </w:style>
  <w:style w:type="paragraph" w:styleId="a5">
    <w:name w:val="Body Text"/>
    <w:basedOn w:val="a0"/>
    <w:link w:val="a6"/>
    <w:uiPriority w:val="99"/>
    <w:semiHidden/>
    <w:unhideWhenUsed/>
    <w:rsid w:val="00FB796D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semiHidden/>
    <w:rsid w:val="00FB796D"/>
  </w:style>
  <w:style w:type="table" w:customStyle="1" w:styleId="TableNormal1">
    <w:name w:val="Table Normal1"/>
    <w:rsid w:val="00196ED2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eastAsia="Arial Unicode MS"/>
      <w:b/>
      <w:bCs/>
      <w:kern w:val="0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Заголовок 3 Знак"/>
    <w:basedOn w:val="a1"/>
    <w:link w:val="30"/>
    <w:uiPriority w:val="9"/>
    <w:rsid w:val="00196ED2"/>
    <w:rPr>
      <w:rFonts w:asciiTheme="majorHAnsi" w:eastAsiaTheme="majorEastAsia" w:hAnsiTheme="majorHAnsi" w:cstheme="majorBidi"/>
      <w:color w:val="4F81BD" w:themeColor="accent1"/>
      <w:kern w:val="0"/>
      <w:sz w:val="22"/>
      <w:szCs w:val="22"/>
      <w:lang w:eastAsia="ru-RU"/>
    </w:rPr>
  </w:style>
  <w:style w:type="paragraph" w:customStyle="1" w:styleId="1">
    <w:name w:val="заголовок 1"/>
    <w:basedOn w:val="a0"/>
    <w:next w:val="a0"/>
    <w:link w:val="10"/>
    <w:uiPriority w:val="1"/>
    <w:qFormat/>
    <w:rsid w:val="00196ED2"/>
    <w:pPr>
      <w:pageBreakBefore/>
      <w:spacing w:before="0" w:after="360" w:line="240" w:lineRule="auto"/>
      <w:ind w:left="-360" w:right="-360"/>
      <w:outlineLvl w:val="0"/>
    </w:pPr>
    <w:rPr>
      <w:rFonts w:asciiTheme="minorHAnsi" w:eastAsiaTheme="minorHAnsi" w:hAnsiTheme="minorHAnsi" w:cstheme="minorBidi"/>
      <w:color w:val="595959" w:themeColor="text1" w:themeTint="A6"/>
      <w:kern w:val="20"/>
      <w:sz w:val="36"/>
      <w:szCs w:val="20"/>
    </w:rPr>
  </w:style>
  <w:style w:type="paragraph" w:customStyle="1" w:styleId="20">
    <w:name w:val="заголовок 2"/>
    <w:basedOn w:val="a0"/>
    <w:next w:val="a0"/>
    <w:link w:val="21"/>
    <w:uiPriority w:val="1"/>
    <w:unhideWhenUsed/>
    <w:qFormat/>
    <w:rsid w:val="00196ED2"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365F91" w:themeColor="accent1" w:themeShade="BF"/>
      <w:kern w:val="20"/>
      <w:szCs w:val="20"/>
      <w14:ligatures w14:val="standardContextual"/>
    </w:rPr>
  </w:style>
  <w:style w:type="character" w:customStyle="1" w:styleId="10">
    <w:name w:val="Заголовок 1 (знак)"/>
    <w:basedOn w:val="a1"/>
    <w:link w:val="1"/>
    <w:uiPriority w:val="1"/>
    <w:rsid w:val="00196ED2"/>
    <w:rPr>
      <w:rFonts w:asciiTheme="minorHAnsi" w:eastAsiaTheme="minorHAnsi" w:hAnsiTheme="minorHAnsi" w:cstheme="minorBidi"/>
      <w:b/>
      <w:bCs/>
      <w:color w:val="595959" w:themeColor="text1" w:themeTint="A6"/>
      <w:kern w:val="20"/>
      <w:sz w:val="36"/>
      <w:szCs w:val="20"/>
      <w:lang w:eastAsia="ru-RU"/>
    </w:rPr>
  </w:style>
  <w:style w:type="character" w:customStyle="1" w:styleId="21">
    <w:name w:val="Заголовок 2 (знак)"/>
    <w:basedOn w:val="a1"/>
    <w:link w:val="20"/>
    <w:uiPriority w:val="1"/>
    <w:rsid w:val="00196ED2"/>
    <w:rPr>
      <w:rFonts w:asciiTheme="majorHAnsi" w:eastAsiaTheme="majorEastAsia" w:hAnsiTheme="majorHAnsi" w:cstheme="majorBidi"/>
      <w:b/>
      <w:bCs/>
      <w:caps/>
      <w:color w:val="365F91" w:themeColor="accent1" w:themeShade="BF"/>
      <w:kern w:val="20"/>
      <w:szCs w:val="20"/>
      <w:lang w:eastAsia="ru-RU"/>
      <w14:ligatures w14:val="standardContextual"/>
    </w:rPr>
  </w:style>
  <w:style w:type="paragraph" w:styleId="a">
    <w:name w:val="List Number"/>
    <w:basedOn w:val="a0"/>
    <w:uiPriority w:val="1"/>
    <w:unhideWhenUsed/>
    <w:qFormat/>
    <w:rsid w:val="00196ED2"/>
    <w:pPr>
      <w:numPr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2">
    <w:name w:val="List Number 2"/>
    <w:basedOn w:val="a0"/>
    <w:uiPriority w:val="1"/>
    <w:unhideWhenUsed/>
    <w:qFormat/>
    <w:rsid w:val="00196ED2"/>
    <w:pPr>
      <w:numPr>
        <w:ilvl w:val="1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3">
    <w:name w:val="List Number 3"/>
    <w:basedOn w:val="a0"/>
    <w:uiPriority w:val="18"/>
    <w:unhideWhenUsed/>
    <w:qFormat/>
    <w:rsid w:val="00196ED2"/>
    <w:pPr>
      <w:numPr>
        <w:ilvl w:val="2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4">
    <w:name w:val="List Number 4"/>
    <w:basedOn w:val="a0"/>
    <w:uiPriority w:val="18"/>
    <w:semiHidden/>
    <w:unhideWhenUsed/>
    <w:rsid w:val="00196ED2"/>
    <w:pPr>
      <w:numPr>
        <w:ilvl w:val="3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5">
    <w:name w:val="List Number 5"/>
    <w:basedOn w:val="a0"/>
    <w:uiPriority w:val="18"/>
    <w:semiHidden/>
    <w:unhideWhenUsed/>
    <w:rsid w:val="00196ED2"/>
    <w:pPr>
      <w:numPr>
        <w:ilvl w:val="4"/>
        <w:numId w:val="1"/>
      </w:numPr>
      <w:spacing w:before="40" w:after="160" w:line="288" w:lineRule="auto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paragraph" w:styleId="a7">
    <w:name w:val="No Spacing"/>
    <w:link w:val="a8"/>
    <w:uiPriority w:val="1"/>
    <w:qFormat/>
    <w:rsid w:val="00196ED2"/>
    <w:pPr>
      <w:spacing w:before="40" w:line="240" w:lineRule="auto"/>
    </w:pPr>
    <w:rPr>
      <w:rFonts w:asciiTheme="minorHAnsi" w:eastAsiaTheme="minorHAnsi" w:hAnsiTheme="minorHAnsi" w:cstheme="minorBidi"/>
      <w:b/>
      <w:bCs/>
      <w:color w:val="595959" w:themeColor="text1" w:themeTint="A6"/>
      <w:kern w:val="0"/>
      <w:sz w:val="20"/>
      <w:szCs w:val="20"/>
      <w:lang w:eastAsia="ru-RU"/>
    </w:rPr>
  </w:style>
  <w:style w:type="paragraph" w:styleId="a9">
    <w:name w:val="List Paragraph"/>
    <w:basedOn w:val="a0"/>
    <w:uiPriority w:val="34"/>
    <w:unhideWhenUsed/>
    <w:qFormat/>
    <w:rsid w:val="00196ED2"/>
    <w:pPr>
      <w:spacing w:before="40" w:after="160" w:line="288" w:lineRule="auto"/>
      <w:ind w:left="720"/>
      <w:contextualSpacing/>
    </w:pPr>
    <w:rPr>
      <w:rFonts w:asciiTheme="minorHAnsi" w:eastAsiaTheme="minorHAnsi" w:hAnsiTheme="minorHAnsi" w:cstheme="minorBidi"/>
      <w:color w:val="595959" w:themeColor="text1" w:themeTint="A6"/>
      <w:kern w:val="20"/>
      <w:sz w:val="22"/>
      <w:szCs w:val="20"/>
    </w:rPr>
  </w:style>
  <w:style w:type="character" w:customStyle="1" w:styleId="a8">
    <w:name w:val="Без интервала Знак"/>
    <w:basedOn w:val="a1"/>
    <w:link w:val="a7"/>
    <w:uiPriority w:val="1"/>
    <w:rsid w:val="00196ED2"/>
    <w:rPr>
      <w:rFonts w:asciiTheme="minorHAnsi" w:eastAsiaTheme="minorHAnsi" w:hAnsiTheme="minorHAnsi" w:cstheme="minorBidi"/>
      <w:b/>
      <w:bCs/>
      <w:color w:val="595959" w:themeColor="text1" w:themeTint="A6"/>
      <w:kern w:val="0"/>
      <w:sz w:val="20"/>
      <w:szCs w:val="20"/>
      <w:lang w:eastAsia="ru-RU"/>
    </w:rPr>
  </w:style>
  <w:style w:type="table" w:styleId="aa">
    <w:name w:val="Table Grid"/>
    <w:basedOn w:val="a2"/>
    <w:uiPriority w:val="39"/>
    <w:rsid w:val="00196ED2"/>
    <w:pPr>
      <w:spacing w:before="0" w:line="240" w:lineRule="auto"/>
    </w:pPr>
    <w:rPr>
      <w:rFonts w:asciiTheme="minorHAnsi" w:eastAsiaTheme="minorHAnsi" w:hAnsiTheme="minorHAnsi" w:cstheme="minorBidi"/>
      <w:b/>
      <w:bCs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59"/>
    <w:rsid w:val="00196ED2"/>
    <w:pPr>
      <w:spacing w:before="0" w:line="240" w:lineRule="auto"/>
    </w:pPr>
    <w:rPr>
      <w:rFonts w:asciiTheme="minorHAnsi" w:eastAsiaTheme="minorHAnsi" w:hAnsiTheme="minorHAnsi" w:cstheme="minorBidi"/>
      <w:b/>
      <w:bCs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uiPriority w:val="99"/>
    <w:unhideWhenUsed/>
    <w:rsid w:val="00196ED2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196ED2"/>
    <w:rPr>
      <w:b/>
      <w:bCs/>
      <w:lang w:eastAsia="ru-RU"/>
    </w:rPr>
  </w:style>
  <w:style w:type="paragraph" w:styleId="ad">
    <w:name w:val="footer"/>
    <w:basedOn w:val="a0"/>
    <w:link w:val="ae"/>
    <w:uiPriority w:val="99"/>
    <w:unhideWhenUsed/>
    <w:rsid w:val="00196ED2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6ED2"/>
    <w:rPr>
      <w:b/>
      <w:bCs/>
      <w:lang w:eastAsia="ru-RU"/>
    </w:rPr>
  </w:style>
  <w:style w:type="character" w:styleId="af">
    <w:name w:val="annotation reference"/>
    <w:basedOn w:val="a1"/>
    <w:uiPriority w:val="99"/>
    <w:semiHidden/>
    <w:unhideWhenUsed/>
    <w:rsid w:val="00756C8F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756C8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756C8F"/>
    <w:rPr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56C8F"/>
    <w:rPr>
      <w:b w:val="0"/>
      <w:bCs w:val="0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56C8F"/>
    <w:rPr>
      <w:b w:val="0"/>
      <w:bCs w:val="0"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756C8F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756C8F"/>
    <w:rPr>
      <w:rFonts w:ascii="Segoe UI" w:hAnsi="Segoe UI" w:cs="Segoe UI"/>
      <w:b/>
      <w:bCs/>
      <w:sz w:val="18"/>
      <w:szCs w:val="18"/>
      <w:lang w:eastAsia="ru-RU"/>
    </w:rPr>
  </w:style>
  <w:style w:type="paragraph" w:styleId="af6">
    <w:name w:val="Normal (Web)"/>
    <w:basedOn w:val="a0"/>
    <w:uiPriority w:val="99"/>
    <w:rsid w:val="001D4E28"/>
    <w:pPr>
      <w:spacing w:before="100" w:beforeAutospacing="1" w:after="100" w:afterAutospacing="1" w:line="240" w:lineRule="auto"/>
    </w:pPr>
    <w:rPr>
      <w:b w:val="0"/>
      <w:bCs w:val="0"/>
      <w:kern w:val="0"/>
    </w:rPr>
  </w:style>
  <w:style w:type="character" w:styleId="af7">
    <w:name w:val="Strong"/>
    <w:qFormat/>
    <w:rsid w:val="001D4E28"/>
    <w:rPr>
      <w:rFonts w:cs="Times New Roman"/>
      <w:b/>
      <w:bCs/>
    </w:rPr>
  </w:style>
  <w:style w:type="character" w:customStyle="1" w:styleId="c22">
    <w:name w:val="c22"/>
    <w:basedOn w:val="a1"/>
    <w:rsid w:val="001D4E28"/>
  </w:style>
  <w:style w:type="character" w:customStyle="1" w:styleId="apple-converted-space">
    <w:name w:val="apple-converted-space"/>
    <w:basedOn w:val="a1"/>
    <w:rsid w:val="001D4E28"/>
  </w:style>
  <w:style w:type="paragraph" w:styleId="HTML">
    <w:name w:val="HTML Preformatted"/>
    <w:basedOn w:val="a0"/>
    <w:link w:val="HTML0"/>
    <w:uiPriority w:val="99"/>
    <w:unhideWhenUsed/>
    <w:rsid w:val="001D4E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</w:pPr>
    <w:rPr>
      <w:rFonts w:ascii="Courier New" w:hAnsi="Courier New" w:cs="Courier New"/>
      <w:b w:val="0"/>
      <w:bCs w:val="0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1D4E28"/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922683"/>
    <w:pPr>
      <w:widowControl w:val="0"/>
      <w:autoSpaceDE w:val="0"/>
      <w:autoSpaceDN w:val="0"/>
      <w:spacing w:before="0" w:line="240" w:lineRule="auto"/>
    </w:pPr>
    <w:rPr>
      <w:b w:val="0"/>
      <w:bCs w:val="0"/>
      <w:ker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3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7516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8664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693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1858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09026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132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6880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385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279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411">
          <w:marLeft w:val="1512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Пользователь Windows</cp:lastModifiedBy>
  <cp:revision>35</cp:revision>
  <cp:lastPrinted>2017-12-10T17:23:00Z</cp:lastPrinted>
  <dcterms:created xsi:type="dcterms:W3CDTF">2017-03-23T10:19:00Z</dcterms:created>
  <dcterms:modified xsi:type="dcterms:W3CDTF">2018-12-29T05:10:00Z</dcterms:modified>
</cp:coreProperties>
</file>